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22" w:rsidRPr="00AC79AA" w:rsidRDefault="00722122" w:rsidP="00722122">
      <w:pPr>
        <w:pStyle w:val="1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 xml:space="preserve">                                                        С П  Р А В К А</w:t>
      </w:r>
    </w:p>
    <w:p w:rsidR="00722122" w:rsidRPr="00AC79AA" w:rsidRDefault="00722122" w:rsidP="00722122">
      <w:p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AC79AA">
        <w:rPr>
          <w:sz w:val="24"/>
          <w:szCs w:val="24"/>
        </w:rPr>
        <w:t xml:space="preserve">                    « </w:t>
      </w:r>
      <w:r w:rsidRPr="00AC79AA">
        <w:rPr>
          <w:rFonts w:ascii="Times New Roman" w:hAnsi="Times New Roman"/>
          <w:sz w:val="24"/>
          <w:szCs w:val="24"/>
        </w:rPr>
        <w:t>О РЕЗУЛЬТАТАХ  КОНТРОЛЬНЫХ  РАБОТ  за 1 четверть</w:t>
      </w:r>
    </w:p>
    <w:p w:rsidR="00722122" w:rsidRPr="00AC79AA" w:rsidRDefault="00722122" w:rsidP="00722122">
      <w:pPr>
        <w:tabs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 xml:space="preserve">                                                 во  2-4 классах»</w:t>
      </w:r>
    </w:p>
    <w:p w:rsidR="00722122" w:rsidRPr="00AC79AA" w:rsidRDefault="00722122" w:rsidP="00722122">
      <w:pPr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 xml:space="preserve">В соответствии с планом работы  МКОУ «Начальная  школа- детский сад с.Гадля» и согласно плану работы  МО  учителей  начальных  классов </w:t>
      </w:r>
      <w:r>
        <w:rPr>
          <w:rFonts w:ascii="Times New Roman" w:hAnsi="Times New Roman"/>
          <w:sz w:val="24"/>
          <w:szCs w:val="24"/>
        </w:rPr>
        <w:t xml:space="preserve"> в сроки  с 21 октября  по 25 октября 2019</w:t>
      </w:r>
      <w:r w:rsidRPr="00AC79AA">
        <w:rPr>
          <w:rFonts w:ascii="Times New Roman" w:hAnsi="Times New Roman"/>
          <w:sz w:val="24"/>
          <w:szCs w:val="24"/>
        </w:rPr>
        <w:t xml:space="preserve"> года проводились  итоговые  контрольные работы по  математике, русскому языку  и  проверка техники чтения</w:t>
      </w:r>
    </w:p>
    <w:p w:rsidR="00722122" w:rsidRPr="00AC79AA" w:rsidRDefault="00722122" w:rsidP="00722122">
      <w:pPr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 xml:space="preserve"> </w:t>
      </w:r>
      <w:r w:rsidRPr="00AC79AA">
        <w:rPr>
          <w:rFonts w:ascii="Times New Roman" w:hAnsi="Times New Roman"/>
          <w:b/>
          <w:sz w:val="24"/>
          <w:szCs w:val="24"/>
        </w:rPr>
        <w:t>Цель:</w:t>
      </w:r>
      <w:r w:rsidRPr="00AC79AA">
        <w:rPr>
          <w:rFonts w:ascii="Times New Roman" w:hAnsi="Times New Roman"/>
          <w:sz w:val="24"/>
          <w:szCs w:val="24"/>
        </w:rPr>
        <w:t xml:space="preserve">  выявить  степень  соответствия  требованиям  программы  учебных достижений учащимися    2-4 классов </w:t>
      </w:r>
    </w:p>
    <w:p w:rsidR="00722122" w:rsidRPr="00AC79AA" w:rsidRDefault="00722122" w:rsidP="00722122">
      <w:pPr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>Контроль уровня предметных достижений  по математике  во 2-4 классах проводился в форме  комбинированной  контрольной работы, составленной с учётом  особенностей  программы. На выполнение контрольной работы  отводился  один урок.</w:t>
      </w:r>
    </w:p>
    <w:p w:rsidR="00722122" w:rsidRPr="00AC79AA" w:rsidRDefault="00722122" w:rsidP="00722122">
      <w:pPr>
        <w:ind w:left="1635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b/>
          <w:sz w:val="24"/>
          <w:szCs w:val="24"/>
        </w:rPr>
        <w:t xml:space="preserve">       Результаты контрольных работ:</w:t>
      </w:r>
    </w:p>
    <w:p w:rsidR="00722122" w:rsidRPr="00AC79AA" w:rsidRDefault="00722122" w:rsidP="00722122">
      <w:pPr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 xml:space="preserve">                                               МАТЕМАТИКА</w:t>
      </w:r>
    </w:p>
    <w:tbl>
      <w:tblPr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9"/>
        <w:gridCol w:w="1405"/>
        <w:gridCol w:w="7"/>
        <w:gridCol w:w="923"/>
        <w:gridCol w:w="927"/>
        <w:gridCol w:w="709"/>
        <w:gridCol w:w="709"/>
        <w:gridCol w:w="687"/>
        <w:gridCol w:w="6"/>
        <w:gridCol w:w="724"/>
        <w:gridCol w:w="1208"/>
        <w:gridCol w:w="1311"/>
      </w:tblGrid>
      <w:tr w:rsidR="00722122" w:rsidRPr="00AC79AA" w:rsidTr="002A1551">
        <w:trPr>
          <w:trHeight w:val="330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По списку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     Написали на 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Уровень обучения % 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Качество обучения %</w:t>
            </w:r>
          </w:p>
        </w:tc>
      </w:tr>
      <w:tr w:rsidR="00722122" w:rsidRPr="00AC79AA" w:rsidTr="002A1551">
        <w:trPr>
          <w:trHeight w:val="210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122" w:rsidRPr="00AC79AA" w:rsidTr="002A155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З.З.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</w:t>
            </w:r>
          </w:p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C79AA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100 </w:t>
            </w:r>
            <w:r w:rsidRPr="00AC79AA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</w:tr>
      <w:tr w:rsidR="00722122" w:rsidRPr="00AC79AA" w:rsidTr="002A1551">
        <w:trPr>
          <w:trHeight w:val="75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Юхневич Е.Н</w:t>
            </w:r>
          </w:p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  </w:t>
            </w:r>
          </w:p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</w:p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100 </w:t>
            </w:r>
            <w:r w:rsidRPr="00AC79AA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</w:tr>
      <w:tr w:rsidR="00722122" w:rsidRPr="00AC79AA" w:rsidTr="002A1551">
        <w:trPr>
          <w:trHeight w:val="6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Дробот Г.Г.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</w:p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1уч</w:t>
            </w:r>
          </w:p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100 </w:t>
            </w:r>
            <w:r w:rsidRPr="00AC79AA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75%</w:t>
            </w:r>
          </w:p>
        </w:tc>
      </w:tr>
      <w:tr w:rsidR="00722122" w:rsidRPr="00AC79AA" w:rsidTr="002A1551">
        <w:trPr>
          <w:trHeight w:val="8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Итог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</w:p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</w:p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уч.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92,4 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22122" w:rsidRPr="00AC79AA" w:rsidRDefault="00722122" w:rsidP="007221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2122" w:rsidRPr="00AC79AA" w:rsidRDefault="00722122" w:rsidP="007221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 xml:space="preserve">     Результаты контрольных работ по математике свидетельствуют о том, что </w:t>
      </w:r>
      <w:r>
        <w:rPr>
          <w:rFonts w:ascii="Times New Roman" w:hAnsi="Times New Roman"/>
          <w:sz w:val="24"/>
          <w:szCs w:val="24"/>
        </w:rPr>
        <w:t>учащиеся 2,3 классов  (уч.Садыкова З.З. и Юхневич Е.Н.)</w:t>
      </w:r>
      <w:r w:rsidRPr="00AC79AA">
        <w:rPr>
          <w:rFonts w:ascii="Times New Roman" w:hAnsi="Times New Roman"/>
          <w:sz w:val="24"/>
          <w:szCs w:val="24"/>
        </w:rPr>
        <w:t xml:space="preserve"> успешно справились с контрольной работой: уровень </w:t>
      </w:r>
      <w:r>
        <w:rPr>
          <w:rFonts w:ascii="Times New Roman" w:hAnsi="Times New Roman"/>
          <w:sz w:val="24"/>
          <w:szCs w:val="24"/>
        </w:rPr>
        <w:t xml:space="preserve"> и качество обучения составил 100%.  Учащиеся  4  класса (уч.Дробот Г.Г.)  тоже справились с работой, уровень обучения 100 %</w:t>
      </w:r>
      <w:r w:rsidRPr="00AC7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качество  75%. Отрицательных отметок нет.</w:t>
      </w:r>
    </w:p>
    <w:p w:rsidR="00722122" w:rsidRPr="00F71939" w:rsidRDefault="00722122" w:rsidP="0072212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1939">
        <w:rPr>
          <w:rFonts w:ascii="Times New Roman" w:hAnsi="Times New Roman"/>
          <w:b/>
          <w:sz w:val="24"/>
          <w:szCs w:val="24"/>
        </w:rPr>
        <w:t xml:space="preserve"> Общий результат по школе: уровень обучения  100 %, качество –92,4%.</w:t>
      </w:r>
    </w:p>
    <w:p w:rsidR="00722122" w:rsidRPr="00AC79AA" w:rsidRDefault="00722122" w:rsidP="007221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2122" w:rsidRPr="00AC79AA" w:rsidRDefault="00722122" w:rsidP="0072212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 xml:space="preserve"> </w:t>
      </w:r>
      <w:r w:rsidRPr="00AC79AA">
        <w:rPr>
          <w:rFonts w:ascii="Times New Roman" w:hAnsi="Times New Roman"/>
          <w:b/>
          <w:sz w:val="24"/>
          <w:szCs w:val="24"/>
        </w:rPr>
        <w:t xml:space="preserve">Число учащихся, допустивших ошибки в контрольной работе </w:t>
      </w:r>
    </w:p>
    <w:p w:rsidR="00722122" w:rsidRPr="00AC79AA" w:rsidRDefault="00722122" w:rsidP="007221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519"/>
        <w:gridCol w:w="823"/>
        <w:gridCol w:w="929"/>
        <w:gridCol w:w="819"/>
        <w:gridCol w:w="6"/>
        <w:gridCol w:w="2374"/>
      </w:tblGrid>
      <w:tr w:rsidR="00722122" w:rsidRPr="00AC79AA" w:rsidTr="002A1551">
        <w:trPr>
          <w:trHeight w:val="3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Характер задания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     Классы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Общее кол-во     учащихся, допустивших ошибки</w:t>
            </w:r>
          </w:p>
        </w:tc>
      </w:tr>
      <w:tr w:rsidR="00722122" w:rsidRPr="00AC79AA" w:rsidTr="002A1551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122" w:rsidRPr="00AC79AA" w:rsidTr="002A1551">
        <w:trPr>
          <w:trHeight w:val="427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  Задачи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122" w:rsidRPr="00AC79AA" w:rsidTr="002A15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Ошибки в записи  ответа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---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-----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722122" w:rsidRPr="00AC79AA" w:rsidTr="002A1551">
        <w:trPr>
          <w:trHeight w:val="3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В ходе решения</w:t>
            </w:r>
          </w:p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----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722122" w:rsidRPr="00AC79AA" w:rsidTr="002A15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Правильно решили задачу</w:t>
            </w:r>
          </w:p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722122" w:rsidRPr="00AC79AA" w:rsidTr="002A15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Примеры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122" w:rsidRPr="00AC79AA" w:rsidTr="002A15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Сложение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----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----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22122" w:rsidRPr="00AC79AA" w:rsidTr="002A15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----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уч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15,4%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722122" w:rsidRPr="00AC79AA" w:rsidTr="002A15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7,7%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22122" w:rsidRPr="00AC79AA" w:rsidTr="002A15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----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23,1%</w:t>
            </w:r>
          </w:p>
        </w:tc>
      </w:tr>
      <w:tr w:rsidR="00722122" w:rsidRPr="00AC79AA" w:rsidTr="002A1551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722122" w:rsidRPr="00AC79AA" w:rsidTr="002A1551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Правильно решили примеры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уч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53,9%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22122" w:rsidRPr="00AC79AA" w:rsidTr="002A1551"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122" w:rsidRPr="00AC79AA" w:rsidTr="002A15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Ошибки в вычерчивании геометрических фигур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15,4%</w:t>
            </w:r>
          </w:p>
        </w:tc>
      </w:tr>
      <w:tr w:rsidR="00722122" w:rsidRPr="00AC79AA" w:rsidTr="002A15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Правильно решили задачу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69,3%</w:t>
            </w:r>
          </w:p>
        </w:tc>
      </w:tr>
      <w:tr w:rsidR="00722122" w:rsidRPr="00AC79AA" w:rsidTr="002A1551">
        <w:trPr>
          <w:trHeight w:val="3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Нахождение  периметра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----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</w:tc>
      </w:tr>
      <w:tr w:rsidR="00722122" w:rsidRPr="00AC79AA" w:rsidTr="002A1551">
        <w:trPr>
          <w:trHeight w:val="5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Нахождение площади квадрата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----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----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722122" w:rsidRPr="00AC79AA" w:rsidRDefault="00722122" w:rsidP="00722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79AA">
        <w:rPr>
          <w:rFonts w:ascii="Times New Roman" w:hAnsi="Times New Roman"/>
          <w:b/>
          <w:sz w:val="24"/>
          <w:szCs w:val="24"/>
        </w:rPr>
        <w:t>Именованные числа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3524"/>
        <w:gridCol w:w="825"/>
        <w:gridCol w:w="930"/>
        <w:gridCol w:w="825"/>
        <w:gridCol w:w="2373"/>
      </w:tblGrid>
      <w:tr w:rsidR="00722122" w:rsidRPr="00AC79AA" w:rsidTr="002A1551">
        <w:trPr>
          <w:trHeight w:val="48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Правильно выполнили сравнение чисел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3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11уч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84,7%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722122" w:rsidRPr="00AC79AA" w:rsidTr="002A1551">
        <w:trPr>
          <w:trHeight w:val="28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Ошибки в выборе знак сравнения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15,4%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22122" w:rsidRPr="00AC79AA" w:rsidTr="002A1551">
        <w:tblPrEx>
          <w:tblLook w:val="0000"/>
        </w:tblPrEx>
        <w:trPr>
          <w:trHeight w:val="300"/>
        </w:trPr>
        <w:tc>
          <w:tcPr>
            <w:tcW w:w="4620" w:type="dxa"/>
            <w:gridSpan w:val="2"/>
          </w:tcPr>
          <w:p w:rsidR="00722122" w:rsidRPr="00AC79AA" w:rsidRDefault="00722122" w:rsidP="002A1551">
            <w:pPr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Решение уравнений</w:t>
            </w:r>
          </w:p>
        </w:tc>
        <w:tc>
          <w:tcPr>
            <w:tcW w:w="825" w:type="dxa"/>
          </w:tcPr>
          <w:p w:rsidR="00722122" w:rsidRPr="00AC79AA" w:rsidRDefault="00722122" w:rsidP="002A1551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22122" w:rsidRPr="00AC79AA" w:rsidRDefault="00722122" w:rsidP="002A1551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22122" w:rsidRPr="00AC79AA" w:rsidRDefault="00722122" w:rsidP="002A1551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722122" w:rsidRPr="00AC79AA" w:rsidRDefault="00722122" w:rsidP="002A1551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122" w:rsidRPr="00AC79AA" w:rsidTr="002A1551">
        <w:tblPrEx>
          <w:tblLook w:val="0000"/>
        </w:tblPrEx>
        <w:trPr>
          <w:trHeight w:val="660"/>
        </w:trPr>
        <w:tc>
          <w:tcPr>
            <w:tcW w:w="1096" w:type="dxa"/>
          </w:tcPr>
          <w:p w:rsidR="00722122" w:rsidRPr="00AC79AA" w:rsidRDefault="00722122" w:rsidP="002A1551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3524" w:type="dxa"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Допустили ошибки при решении уравнений</w:t>
            </w:r>
          </w:p>
        </w:tc>
        <w:tc>
          <w:tcPr>
            <w:tcW w:w="825" w:type="dxa"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930" w:type="dxa"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2373" w:type="dxa"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122" w:rsidRPr="00AC79AA" w:rsidTr="002A1551">
        <w:tblPrEx>
          <w:tblLook w:val="0000"/>
        </w:tblPrEx>
        <w:trPr>
          <w:trHeight w:val="585"/>
        </w:trPr>
        <w:tc>
          <w:tcPr>
            <w:tcW w:w="1096" w:type="dxa"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24" w:type="dxa"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Правильно решили уравнения</w:t>
            </w:r>
          </w:p>
        </w:tc>
        <w:tc>
          <w:tcPr>
            <w:tcW w:w="825" w:type="dxa"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2373" w:type="dxa"/>
          </w:tcPr>
          <w:p w:rsidR="00722122" w:rsidRPr="00AC79AA" w:rsidRDefault="00722122" w:rsidP="002A15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уч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46,2%</w:t>
            </w:r>
          </w:p>
        </w:tc>
      </w:tr>
    </w:tbl>
    <w:p w:rsidR="00722122" w:rsidRPr="00AC79AA" w:rsidRDefault="00722122" w:rsidP="007221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122" w:rsidRPr="00AC79AA" w:rsidRDefault="00722122" w:rsidP="007221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C79AA">
        <w:rPr>
          <w:rFonts w:ascii="Times New Roman" w:hAnsi="Times New Roman"/>
          <w:sz w:val="24"/>
          <w:szCs w:val="24"/>
        </w:rPr>
        <w:t>Анализируя  ошибки, допущенные  в контрольной работе, видим, что  учащиеся справились с решением  текстовой задачи (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AC79AA">
        <w:rPr>
          <w:rFonts w:ascii="Times New Roman" w:hAnsi="Times New Roman"/>
          <w:sz w:val="24"/>
          <w:szCs w:val="24"/>
        </w:rPr>
        <w:t xml:space="preserve">%), задачу  геометрического  содержания  правильно </w:t>
      </w:r>
      <w:r>
        <w:rPr>
          <w:rFonts w:ascii="Times New Roman" w:hAnsi="Times New Roman"/>
          <w:sz w:val="24"/>
          <w:szCs w:val="24"/>
        </w:rPr>
        <w:t xml:space="preserve"> выполнили 69,3</w:t>
      </w:r>
      <w:r w:rsidRPr="00AC79AA">
        <w:rPr>
          <w:rFonts w:ascii="Times New Roman" w:hAnsi="Times New Roman"/>
          <w:sz w:val="24"/>
          <w:szCs w:val="24"/>
        </w:rPr>
        <w:t xml:space="preserve"> % учащихся, без ошибок выполнили задание н</w:t>
      </w:r>
      <w:r>
        <w:rPr>
          <w:rFonts w:ascii="Times New Roman" w:hAnsi="Times New Roman"/>
          <w:sz w:val="24"/>
          <w:szCs w:val="24"/>
        </w:rPr>
        <w:t>а сравнение именованных чисел 84</w:t>
      </w:r>
      <w:r w:rsidRPr="00AC79AA">
        <w:rPr>
          <w:rFonts w:ascii="Times New Roman" w:hAnsi="Times New Roman"/>
          <w:sz w:val="24"/>
          <w:szCs w:val="24"/>
        </w:rPr>
        <w:t>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9AA">
        <w:rPr>
          <w:rFonts w:ascii="Times New Roman" w:hAnsi="Times New Roman"/>
          <w:sz w:val="24"/>
          <w:szCs w:val="24"/>
        </w:rPr>
        <w:t>% от всех учащихся.</w:t>
      </w:r>
    </w:p>
    <w:p w:rsidR="00722122" w:rsidRPr="00AC79AA" w:rsidRDefault="00722122" w:rsidP="007221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 xml:space="preserve"> Допущены ошибки  при нахождении значений выражений: вычитание </w:t>
      </w:r>
      <w:r>
        <w:rPr>
          <w:rFonts w:ascii="Times New Roman" w:hAnsi="Times New Roman"/>
          <w:sz w:val="24"/>
          <w:szCs w:val="24"/>
        </w:rPr>
        <w:t>– 1</w:t>
      </w:r>
      <w:r w:rsidRPr="00AC79A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.4</w:t>
      </w:r>
      <w:r w:rsidRPr="00AC7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(</w:t>
      </w:r>
      <w:r w:rsidRPr="00AC79AA">
        <w:rPr>
          <w:rFonts w:ascii="Times New Roman" w:hAnsi="Times New Roman"/>
          <w:sz w:val="24"/>
          <w:szCs w:val="24"/>
        </w:rPr>
        <w:t>4кл), умножение –</w:t>
      </w:r>
      <w:r>
        <w:rPr>
          <w:rFonts w:ascii="Times New Roman" w:hAnsi="Times New Roman"/>
          <w:sz w:val="24"/>
          <w:szCs w:val="24"/>
        </w:rPr>
        <w:t>7,7 % (3кл), деление -23,1% (3 кл)</w:t>
      </w:r>
      <w:r w:rsidRPr="00AC79AA">
        <w:rPr>
          <w:rFonts w:ascii="Times New Roman" w:hAnsi="Times New Roman"/>
          <w:sz w:val="24"/>
          <w:szCs w:val="24"/>
        </w:rPr>
        <w:t xml:space="preserve"> При сравнении именованных чисел допущены ошибки в выборе знака сравнения –</w:t>
      </w:r>
      <w:r>
        <w:rPr>
          <w:rFonts w:ascii="Times New Roman" w:hAnsi="Times New Roman"/>
          <w:sz w:val="24"/>
          <w:szCs w:val="24"/>
        </w:rPr>
        <w:t xml:space="preserve">15,4 </w:t>
      </w:r>
      <w:r w:rsidRPr="00AC79AA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>(4 кл.)</w:t>
      </w:r>
      <w:r w:rsidRPr="00AC79AA">
        <w:rPr>
          <w:rFonts w:ascii="Times New Roman" w:hAnsi="Times New Roman"/>
          <w:sz w:val="24"/>
          <w:szCs w:val="24"/>
        </w:rPr>
        <w:t xml:space="preserve">  </w:t>
      </w:r>
    </w:p>
    <w:p w:rsidR="00722122" w:rsidRPr="00AC79AA" w:rsidRDefault="00722122" w:rsidP="007221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lastRenderedPageBreak/>
        <w:t xml:space="preserve">Исходя из вышеизложенного, следует отметить хорошую подготовку к промежуточной аттестации </w:t>
      </w:r>
      <w:r>
        <w:rPr>
          <w:rFonts w:ascii="Times New Roman" w:hAnsi="Times New Roman"/>
          <w:sz w:val="24"/>
          <w:szCs w:val="24"/>
        </w:rPr>
        <w:t>по математике</w:t>
      </w:r>
      <w:r w:rsidRPr="00AC79AA">
        <w:rPr>
          <w:rFonts w:ascii="Times New Roman" w:hAnsi="Times New Roman"/>
          <w:sz w:val="24"/>
          <w:szCs w:val="24"/>
        </w:rPr>
        <w:t xml:space="preserve"> учащихся 2 , 3</w:t>
      </w:r>
      <w:r>
        <w:rPr>
          <w:rFonts w:ascii="Times New Roman" w:hAnsi="Times New Roman"/>
          <w:sz w:val="24"/>
          <w:szCs w:val="24"/>
        </w:rPr>
        <w:t xml:space="preserve">, 4 </w:t>
      </w:r>
      <w:r w:rsidRPr="00AC79AA">
        <w:rPr>
          <w:rFonts w:ascii="Times New Roman" w:hAnsi="Times New Roman"/>
          <w:sz w:val="24"/>
          <w:szCs w:val="24"/>
        </w:rPr>
        <w:t xml:space="preserve">классов (уч  Юхневич Е.Н, </w:t>
      </w:r>
      <w:r>
        <w:rPr>
          <w:rFonts w:ascii="Times New Roman" w:hAnsi="Times New Roman"/>
          <w:sz w:val="24"/>
          <w:szCs w:val="24"/>
        </w:rPr>
        <w:t xml:space="preserve"> Садыкова З.З.,</w:t>
      </w:r>
      <w:r w:rsidRPr="00AC79AA">
        <w:rPr>
          <w:rFonts w:ascii="Times New Roman" w:hAnsi="Times New Roman"/>
          <w:sz w:val="24"/>
          <w:szCs w:val="24"/>
        </w:rPr>
        <w:t>Дробот Г.Г.)</w:t>
      </w:r>
    </w:p>
    <w:p w:rsidR="00722122" w:rsidRPr="00AC79AA" w:rsidRDefault="00722122" w:rsidP="007221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122" w:rsidRPr="00AC79AA" w:rsidRDefault="00722122" w:rsidP="007221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79AA">
        <w:rPr>
          <w:rFonts w:ascii="Times New Roman" w:hAnsi="Times New Roman"/>
          <w:b/>
          <w:sz w:val="24"/>
          <w:szCs w:val="24"/>
        </w:rPr>
        <w:t xml:space="preserve">Рекомендовать:                                 </w:t>
      </w:r>
    </w:p>
    <w:p w:rsidR="00722122" w:rsidRPr="00AC79AA" w:rsidRDefault="00722122" w:rsidP="007221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 xml:space="preserve">    1. Учителям начальных классов  Юхневич Е.Н., </w:t>
      </w:r>
      <w:r>
        <w:rPr>
          <w:rFonts w:ascii="Times New Roman" w:hAnsi="Times New Roman"/>
          <w:sz w:val="24"/>
          <w:szCs w:val="24"/>
        </w:rPr>
        <w:t xml:space="preserve"> Садыковой З.З.,</w:t>
      </w:r>
      <w:r w:rsidRPr="00AC79AA">
        <w:rPr>
          <w:rFonts w:ascii="Times New Roman" w:hAnsi="Times New Roman"/>
          <w:sz w:val="24"/>
          <w:szCs w:val="24"/>
        </w:rPr>
        <w:t>Дробот Г.Г.:</w:t>
      </w:r>
    </w:p>
    <w:p w:rsidR="00722122" w:rsidRPr="00AC79AA" w:rsidRDefault="00722122" w:rsidP="00722122">
      <w:pPr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 xml:space="preserve">             а) проанализировать  ошибки  контрольной  работы  по математике и                                                                                            наметить  мероприятия    по ликвидации пробелов в знаниях учащихся    </w:t>
      </w:r>
    </w:p>
    <w:p w:rsidR="00722122" w:rsidRPr="00AC79AA" w:rsidRDefault="00722122" w:rsidP="00722122">
      <w:pPr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 xml:space="preserve"> 2 .  На уроках использовать различные  методы и приёмы,  способствующие развитию    ЗУН      </w:t>
      </w:r>
    </w:p>
    <w:p w:rsidR="00722122" w:rsidRPr="00AC79AA" w:rsidRDefault="00722122" w:rsidP="007221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79AA">
        <w:rPr>
          <w:rFonts w:ascii="Times New Roman" w:hAnsi="Times New Roman"/>
          <w:sz w:val="24"/>
          <w:szCs w:val="24"/>
        </w:rPr>
        <w:t>.На уроках математики больше уделять внимания отработке устных вычислительных навыков.</w:t>
      </w:r>
    </w:p>
    <w:p w:rsidR="00722122" w:rsidRPr="00AC79AA" w:rsidRDefault="00722122" w:rsidP="007221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122" w:rsidRPr="00AC79AA" w:rsidRDefault="00722122" w:rsidP="007221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122" w:rsidRPr="00AC79AA" w:rsidRDefault="00722122" w:rsidP="00722122">
      <w:pPr>
        <w:rPr>
          <w:rFonts w:ascii="Times New Roman" w:hAnsi="Times New Roman"/>
          <w:b/>
          <w:sz w:val="24"/>
          <w:szCs w:val="24"/>
        </w:rPr>
      </w:pPr>
      <w:r w:rsidRPr="00AC79AA">
        <w:rPr>
          <w:rFonts w:ascii="Times New Roman" w:hAnsi="Times New Roman"/>
          <w:b/>
          <w:sz w:val="24"/>
          <w:szCs w:val="24"/>
        </w:rPr>
        <w:t xml:space="preserve">                                                       РУССКИЙ ЯЗЫК</w:t>
      </w:r>
    </w:p>
    <w:p w:rsidR="00722122" w:rsidRPr="00AC79AA" w:rsidRDefault="00722122" w:rsidP="00722122">
      <w:pPr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b/>
          <w:sz w:val="24"/>
          <w:szCs w:val="24"/>
        </w:rPr>
        <w:t xml:space="preserve">   Цель:</w:t>
      </w:r>
      <w:r w:rsidRPr="00AC79AA">
        <w:rPr>
          <w:rFonts w:ascii="Times New Roman" w:hAnsi="Times New Roman"/>
          <w:sz w:val="24"/>
          <w:szCs w:val="24"/>
        </w:rPr>
        <w:t xml:space="preserve">  изучение орфографической  и грамматической подготовки учащихся   на   конец    1  четверти.</w:t>
      </w:r>
    </w:p>
    <w:p w:rsidR="00722122" w:rsidRPr="00AC79AA" w:rsidRDefault="00722122" w:rsidP="00722122">
      <w:pPr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>Контроль уровня  предметных  достижений  по  русскому языку проводился в форме  контрольного диктанта с грамматическим заданием.  На выполнение работы отводился  один урок</w:t>
      </w:r>
    </w:p>
    <w:p w:rsidR="00722122" w:rsidRDefault="00722122" w:rsidP="00722122">
      <w:pPr>
        <w:rPr>
          <w:rFonts w:ascii="Times New Roman" w:hAnsi="Times New Roman"/>
          <w:b/>
          <w:sz w:val="24"/>
          <w:szCs w:val="24"/>
        </w:rPr>
      </w:pPr>
      <w:r w:rsidRPr="00AC79AA">
        <w:rPr>
          <w:rFonts w:ascii="Times New Roman" w:hAnsi="Times New Roman"/>
          <w:b/>
          <w:sz w:val="24"/>
          <w:szCs w:val="24"/>
        </w:rPr>
        <w:t xml:space="preserve">  Результаты контрольного диктанта</w:t>
      </w:r>
    </w:p>
    <w:p w:rsidR="00722122" w:rsidRPr="00AC79AA" w:rsidRDefault="00722122" w:rsidP="00722122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29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8"/>
        <w:gridCol w:w="1466"/>
        <w:gridCol w:w="1005"/>
        <w:gridCol w:w="6"/>
        <w:gridCol w:w="924"/>
        <w:gridCol w:w="841"/>
        <w:gridCol w:w="706"/>
        <w:gridCol w:w="13"/>
        <w:gridCol w:w="716"/>
        <w:gridCol w:w="851"/>
        <w:gridCol w:w="1007"/>
        <w:gridCol w:w="1367"/>
      </w:tblGrid>
      <w:tr w:rsidR="00722122" w:rsidRPr="00AC79AA" w:rsidTr="002A1551">
        <w:trPr>
          <w:trHeight w:val="330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По списку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3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Диктант написали на 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Уровень обучения, % 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Качество обучения, %</w:t>
            </w:r>
          </w:p>
        </w:tc>
      </w:tr>
      <w:tr w:rsidR="00722122" w:rsidRPr="00AC79AA" w:rsidTr="002A1551">
        <w:trPr>
          <w:trHeight w:val="21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122" w:rsidRPr="00AC79AA" w:rsidTr="002A155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З.З.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0уч</w:t>
            </w:r>
          </w:p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уч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3уч</w:t>
            </w:r>
          </w:p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0 </w:t>
            </w:r>
            <w:r w:rsidRPr="00AC79AA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</w:tr>
      <w:tr w:rsidR="00722122" w:rsidRPr="00AC79AA" w:rsidTr="002A155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Юхневич Е.Н.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0 уч 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0уч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уч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83,5</w:t>
            </w:r>
            <w:r w:rsidRPr="00AC79AA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83,5 </w:t>
            </w:r>
            <w:r w:rsidRPr="00AC79AA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</w:tr>
      <w:tr w:rsidR="00722122" w:rsidRPr="00AC79AA" w:rsidTr="002A1551"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Дробот Г.Г.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2уч</w:t>
            </w:r>
          </w:p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100 </w:t>
            </w:r>
            <w:r w:rsidRPr="00AC79AA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50 </w:t>
            </w:r>
            <w:r w:rsidRPr="00AC79AA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</w:tr>
      <w:tr w:rsidR="00722122" w:rsidRPr="00AC79AA" w:rsidTr="002A1551">
        <w:trPr>
          <w:trHeight w:val="570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92,4 </w:t>
            </w:r>
            <w:r w:rsidRPr="00AC79AA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ind w:left="10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53,9 </w:t>
            </w:r>
            <w:r w:rsidRPr="00AC79AA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</w:tr>
    </w:tbl>
    <w:p w:rsidR="00722122" w:rsidRDefault="00722122" w:rsidP="00722122">
      <w:pPr>
        <w:rPr>
          <w:rFonts w:ascii="Times New Roman" w:hAnsi="Times New Roman"/>
          <w:color w:val="FF0000"/>
          <w:sz w:val="24"/>
          <w:szCs w:val="24"/>
        </w:rPr>
      </w:pPr>
      <w:r w:rsidRPr="00AC79AA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722122" w:rsidRPr="00AC79AA" w:rsidRDefault="00722122" w:rsidP="00722122">
      <w:pPr>
        <w:rPr>
          <w:rFonts w:ascii="Times New Roman" w:hAnsi="Times New Roman"/>
          <w:color w:val="FF0000"/>
          <w:sz w:val="24"/>
          <w:szCs w:val="24"/>
        </w:rPr>
      </w:pPr>
      <w:r w:rsidRPr="00AC79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79AA">
        <w:rPr>
          <w:rFonts w:ascii="Times New Roman" w:hAnsi="Times New Roman"/>
          <w:b/>
          <w:sz w:val="24"/>
          <w:szCs w:val="24"/>
        </w:rPr>
        <w:t>Результаты грамматического задания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9"/>
        <w:gridCol w:w="1476"/>
        <w:gridCol w:w="1023"/>
        <w:gridCol w:w="1083"/>
        <w:gridCol w:w="625"/>
        <w:gridCol w:w="695"/>
        <w:gridCol w:w="633"/>
        <w:gridCol w:w="625"/>
        <w:gridCol w:w="1373"/>
        <w:gridCol w:w="1368"/>
      </w:tblGrid>
      <w:tr w:rsidR="00722122" w:rsidRPr="00AC79AA" w:rsidTr="002A1551">
        <w:trPr>
          <w:trHeight w:val="330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По списку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Гр. задание  написали на 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Уровень обучения, % 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Качество обучения, %</w:t>
            </w:r>
          </w:p>
        </w:tc>
      </w:tr>
      <w:tr w:rsidR="00722122" w:rsidRPr="00AC79AA" w:rsidTr="002A1551">
        <w:trPr>
          <w:trHeight w:val="21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122" w:rsidRPr="00AC79AA" w:rsidTr="002A1551">
        <w:trPr>
          <w:trHeight w:val="68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З.З.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 уч</w:t>
            </w:r>
          </w:p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0уч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color w:val="FF0000"/>
                <w:sz w:val="24"/>
                <w:szCs w:val="24"/>
              </w:rPr>
              <w:t>100%</w:t>
            </w:r>
          </w:p>
        </w:tc>
      </w:tr>
      <w:tr w:rsidR="00722122" w:rsidRPr="00AC79AA" w:rsidTr="002A155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Юхневич Е.Н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уч.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0уч</w:t>
            </w:r>
          </w:p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0уч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color w:val="FF0000"/>
                <w:sz w:val="24"/>
                <w:szCs w:val="24"/>
              </w:rPr>
              <w:t>100 %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color w:val="FF0000"/>
                <w:sz w:val="24"/>
                <w:szCs w:val="24"/>
              </w:rPr>
              <w:t>100 %</w:t>
            </w:r>
          </w:p>
        </w:tc>
      </w:tr>
      <w:tr w:rsidR="00722122" w:rsidRPr="00AC79AA" w:rsidTr="002A1551">
        <w:trPr>
          <w:trHeight w:val="55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Дробот Г.Г.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 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3уч.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1уч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100 </w:t>
            </w:r>
            <w:r w:rsidRPr="00AC79AA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122" w:rsidRPr="00AC79AA" w:rsidRDefault="00722122" w:rsidP="002A155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75 </w:t>
            </w:r>
            <w:r w:rsidRPr="00AC79AA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</w:tc>
      </w:tr>
    </w:tbl>
    <w:p w:rsidR="00722122" w:rsidRPr="00AC79AA" w:rsidRDefault="00722122" w:rsidP="00722122">
      <w:pPr>
        <w:jc w:val="both"/>
        <w:rPr>
          <w:rFonts w:ascii="Times New Roman" w:hAnsi="Times New Roman"/>
          <w:b/>
          <w:sz w:val="24"/>
          <w:szCs w:val="24"/>
        </w:rPr>
      </w:pPr>
      <w:r w:rsidRPr="00AC79AA">
        <w:rPr>
          <w:rFonts w:ascii="Times New Roman" w:hAnsi="Times New Roman"/>
          <w:b/>
          <w:sz w:val="24"/>
          <w:szCs w:val="24"/>
        </w:rPr>
        <w:t xml:space="preserve">Число учащихся, допустивших ошибки на изученные  </w:t>
      </w:r>
      <w:r>
        <w:rPr>
          <w:rFonts w:ascii="Times New Roman" w:hAnsi="Times New Roman"/>
          <w:b/>
          <w:sz w:val="24"/>
          <w:szCs w:val="24"/>
        </w:rPr>
        <w:t>орфограммы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2978"/>
        <w:gridCol w:w="6"/>
        <w:gridCol w:w="1050"/>
        <w:gridCol w:w="825"/>
        <w:gridCol w:w="855"/>
        <w:gridCol w:w="10"/>
        <w:gridCol w:w="3055"/>
      </w:tblGrid>
      <w:tr w:rsidR="00722122" w:rsidRPr="00AC79AA" w:rsidTr="002A1551">
        <w:trPr>
          <w:trHeight w:val="74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 Характер ошибок</w:t>
            </w: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    Классы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Общее количество учащихся, допустивших ошибки</w:t>
            </w:r>
          </w:p>
        </w:tc>
      </w:tr>
      <w:tr w:rsidR="00722122" w:rsidRPr="00AC79AA" w:rsidTr="002A1551">
        <w:trPr>
          <w:trHeight w:val="4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122" w:rsidRPr="00AC79AA" w:rsidTr="002A1551">
        <w:trPr>
          <w:trHeight w:val="3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 ЧК,ЧН, ЖИ, ШИ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 уч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уч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уч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уч                 </w:t>
            </w:r>
            <w:r>
              <w:rPr>
                <w:rFonts w:ascii="Times New Roman" w:hAnsi="Times New Roman"/>
                <w:sz w:val="24"/>
                <w:szCs w:val="24"/>
              </w:rPr>
              <w:t>38,5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22122" w:rsidRPr="00AC79AA" w:rsidTr="002A1551">
        <w:trPr>
          <w:trHeight w:val="6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Пропуск, замена букв, слогов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3 уч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уч                 </w:t>
            </w:r>
            <w:r>
              <w:rPr>
                <w:rFonts w:ascii="Times New Roman" w:hAnsi="Times New Roman"/>
                <w:sz w:val="24"/>
                <w:szCs w:val="24"/>
              </w:rPr>
              <w:t>38,5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</w:tr>
      <w:tr w:rsidR="00722122" w:rsidRPr="00AC79AA" w:rsidTr="002A1551">
        <w:trPr>
          <w:trHeight w:val="28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Проверяемые безударные гласные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уч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                  </w:t>
            </w:r>
            <w:r>
              <w:rPr>
                <w:rFonts w:ascii="Times New Roman" w:hAnsi="Times New Roman"/>
                <w:sz w:val="24"/>
                <w:szCs w:val="24"/>
              </w:rPr>
              <w:t>23,1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22122" w:rsidRPr="00AC79AA" w:rsidTr="002A1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Окончания имён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15,4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2122" w:rsidRPr="00AC79AA" w:rsidTr="002A1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Двойные согласные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уч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1 уч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7,7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2122" w:rsidRPr="00AC79AA" w:rsidTr="002A1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Звонкие и глухие согласные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уч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2122" w:rsidRPr="00AC79AA" w:rsidTr="002A1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Разделительный  Ь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уч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15,4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2122" w:rsidRPr="00AC79AA" w:rsidTr="002A1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122" w:rsidRPr="00AC79AA" w:rsidTr="002A1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Правописание предлогов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уч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уч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7,7 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2122" w:rsidRPr="00AC79AA" w:rsidTr="002A1551">
        <w:tblPrEx>
          <w:tblLook w:val="0000"/>
        </w:tblPrEx>
        <w:trPr>
          <w:trHeight w:val="360"/>
        </w:trPr>
        <w:tc>
          <w:tcPr>
            <w:tcW w:w="792" w:type="dxa"/>
          </w:tcPr>
          <w:p w:rsidR="00722122" w:rsidRPr="00AC79AA" w:rsidRDefault="00722122" w:rsidP="002A1551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4" w:type="dxa"/>
            <w:gridSpan w:val="2"/>
            <w:tcBorders>
              <w:top w:val="nil"/>
            </w:tcBorders>
          </w:tcPr>
          <w:p w:rsidR="00722122" w:rsidRPr="00AC79AA" w:rsidRDefault="00722122" w:rsidP="002A1551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1050" w:type="dxa"/>
          </w:tcPr>
          <w:p w:rsidR="00722122" w:rsidRPr="00AC79AA" w:rsidRDefault="00722122" w:rsidP="002A1551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</w:t>
            </w:r>
          </w:p>
        </w:tc>
        <w:tc>
          <w:tcPr>
            <w:tcW w:w="825" w:type="dxa"/>
          </w:tcPr>
          <w:p w:rsidR="00722122" w:rsidRPr="00AC79AA" w:rsidRDefault="00722122" w:rsidP="002A1551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22122" w:rsidRPr="00AC79AA" w:rsidRDefault="00722122" w:rsidP="002A1551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</w:t>
            </w:r>
          </w:p>
        </w:tc>
        <w:tc>
          <w:tcPr>
            <w:tcW w:w="3065" w:type="dxa"/>
            <w:gridSpan w:val="2"/>
          </w:tcPr>
          <w:p w:rsidR="00722122" w:rsidRPr="00AC79AA" w:rsidRDefault="00722122" w:rsidP="002A1551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15,4 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22122" w:rsidRPr="00AC79AA" w:rsidRDefault="00722122" w:rsidP="00722122">
      <w:pPr>
        <w:jc w:val="center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b/>
          <w:sz w:val="24"/>
          <w:szCs w:val="24"/>
        </w:rPr>
        <w:t>Число учащихся, допустивших ошибки в грамматическом задании</w:t>
      </w:r>
      <w:r w:rsidRPr="00AC79A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1276"/>
        <w:gridCol w:w="1275"/>
        <w:gridCol w:w="958"/>
      </w:tblGrid>
      <w:tr w:rsidR="00722122" w:rsidRPr="00AC79AA" w:rsidTr="002A15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Характер ошибок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        Классы</w:t>
            </w:r>
          </w:p>
        </w:tc>
      </w:tr>
      <w:tr w:rsidR="00722122" w:rsidRPr="00AC79AA" w:rsidTr="002A15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722122" w:rsidRPr="00AC79AA" w:rsidTr="002A15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Деление  слов для переноса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722122" w:rsidRPr="00AC79AA" w:rsidTr="002A1551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Подбор однокоренных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-----</w:t>
            </w:r>
          </w:p>
        </w:tc>
      </w:tr>
      <w:tr w:rsidR="00722122" w:rsidRPr="00AC79AA" w:rsidTr="002A1551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Выписать однокоренные слова из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</w:tr>
      <w:tr w:rsidR="00722122" w:rsidRPr="00AC79AA" w:rsidTr="002A15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Подобрать антонимы к  словам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722122" w:rsidRPr="00AC79AA" w:rsidTr="002A15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Грамматический разбор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1уч</w:t>
            </w:r>
          </w:p>
        </w:tc>
      </w:tr>
      <w:tr w:rsidR="00722122" w:rsidRPr="00AC79AA" w:rsidTr="002A15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Найти слово: букв больше, чем звуков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722122" w:rsidRPr="00AC79AA" w:rsidTr="002A15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Определение падежа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2 уч</w:t>
            </w:r>
          </w:p>
        </w:tc>
      </w:tr>
      <w:tr w:rsidR="00722122" w:rsidRPr="00AC79AA" w:rsidTr="002A15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Выписать  слова с безударной гласной  и проверить её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------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3 уч </w:t>
            </w:r>
          </w:p>
        </w:tc>
      </w:tr>
    </w:tbl>
    <w:p w:rsidR="00722122" w:rsidRDefault="00722122" w:rsidP="007221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2 и 4 классов (уч.Садыкова З.З, Дробот Г.Г.) написали диктанты без «2», уровень обучения 100%,  качество обучения в  4 классе 50%, во 2 классе все учащиеся написали диктант на «3». В 3  классе ( уч.Юхневич Е.Н.)  на «2»  написала Михайленко  Р, уровень и качество обучения 83,5%</w:t>
      </w:r>
    </w:p>
    <w:p w:rsidR="00722122" w:rsidRPr="00AC79AA" w:rsidRDefault="00722122" w:rsidP="00722122">
      <w:pPr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>Много ошибок допущено в работе на пропуск и замену букв (</w:t>
      </w:r>
      <w:r>
        <w:rPr>
          <w:rFonts w:ascii="Times New Roman" w:hAnsi="Times New Roman"/>
          <w:sz w:val="24"/>
          <w:szCs w:val="24"/>
        </w:rPr>
        <w:t>38,5</w:t>
      </w:r>
      <w:r w:rsidRPr="00AC79AA">
        <w:rPr>
          <w:rFonts w:ascii="Times New Roman" w:hAnsi="Times New Roman"/>
          <w:sz w:val="24"/>
          <w:szCs w:val="24"/>
        </w:rPr>
        <w:t xml:space="preserve">%), </w:t>
      </w:r>
      <w:r>
        <w:rPr>
          <w:rFonts w:ascii="Times New Roman" w:hAnsi="Times New Roman"/>
          <w:sz w:val="24"/>
          <w:szCs w:val="24"/>
        </w:rPr>
        <w:t xml:space="preserve">правописание сочетаний  ЧК,ЧН, гласные после шипящих (38,5%), </w:t>
      </w:r>
      <w:r w:rsidRPr="00AC79AA">
        <w:rPr>
          <w:rFonts w:ascii="Times New Roman" w:hAnsi="Times New Roman"/>
          <w:sz w:val="24"/>
          <w:szCs w:val="24"/>
        </w:rPr>
        <w:t xml:space="preserve">правописание проверяемых гласных в корне слова </w:t>
      </w:r>
      <w:r>
        <w:rPr>
          <w:rFonts w:ascii="Times New Roman" w:hAnsi="Times New Roman"/>
          <w:sz w:val="24"/>
          <w:szCs w:val="24"/>
        </w:rPr>
        <w:t>(23,1</w:t>
      </w:r>
      <w:r w:rsidRPr="00AC79AA">
        <w:rPr>
          <w:rFonts w:ascii="Times New Roman" w:hAnsi="Times New Roman"/>
          <w:sz w:val="24"/>
          <w:szCs w:val="24"/>
        </w:rPr>
        <w:t>%), окончания имён существительных и перенос слова (1</w:t>
      </w:r>
      <w:r>
        <w:rPr>
          <w:rFonts w:ascii="Times New Roman" w:hAnsi="Times New Roman"/>
          <w:sz w:val="24"/>
          <w:szCs w:val="24"/>
        </w:rPr>
        <w:t>5,4</w:t>
      </w:r>
      <w:r w:rsidRPr="00AC79AA">
        <w:rPr>
          <w:rFonts w:ascii="Times New Roman" w:hAnsi="Times New Roman"/>
          <w:sz w:val="24"/>
          <w:szCs w:val="24"/>
        </w:rPr>
        <w:t>%).</w:t>
      </w:r>
    </w:p>
    <w:p w:rsidR="00722122" w:rsidRPr="00AC79AA" w:rsidRDefault="00722122" w:rsidP="00722122">
      <w:pPr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 xml:space="preserve">Грамматическое задание выполнено хорошо учащимися 2 </w:t>
      </w:r>
      <w:r>
        <w:rPr>
          <w:rFonts w:ascii="Times New Roman" w:hAnsi="Times New Roman"/>
          <w:sz w:val="24"/>
          <w:szCs w:val="24"/>
        </w:rPr>
        <w:t xml:space="preserve">и 3 классов, </w:t>
      </w:r>
      <w:r w:rsidRPr="00AC79AA">
        <w:rPr>
          <w:rFonts w:ascii="Times New Roman" w:hAnsi="Times New Roman"/>
          <w:sz w:val="24"/>
          <w:szCs w:val="24"/>
        </w:rPr>
        <w:t xml:space="preserve"> уровень  обученности  и качество 100%.</w:t>
      </w:r>
      <w:r>
        <w:rPr>
          <w:rFonts w:ascii="Times New Roman" w:hAnsi="Times New Roman"/>
          <w:sz w:val="24"/>
          <w:szCs w:val="24"/>
        </w:rPr>
        <w:t>, в 4 классе  уровень  обученности 100%,  качество -75%.</w:t>
      </w:r>
    </w:p>
    <w:p w:rsidR="00722122" w:rsidRPr="00AC79AA" w:rsidRDefault="00722122" w:rsidP="00722122">
      <w:pPr>
        <w:jc w:val="both"/>
        <w:rPr>
          <w:rFonts w:ascii="Times New Roman" w:hAnsi="Times New Roman"/>
          <w:b/>
          <w:sz w:val="24"/>
          <w:szCs w:val="24"/>
        </w:rPr>
      </w:pPr>
      <w:r w:rsidRPr="00AC79AA">
        <w:rPr>
          <w:rFonts w:ascii="Times New Roman" w:hAnsi="Times New Roman"/>
          <w:b/>
          <w:sz w:val="24"/>
          <w:szCs w:val="24"/>
        </w:rPr>
        <w:t>Общий результат по школе таков:</w:t>
      </w:r>
    </w:p>
    <w:p w:rsidR="00722122" w:rsidRPr="00AC79AA" w:rsidRDefault="00722122" w:rsidP="007221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Писали диктант 13</w:t>
      </w:r>
      <w:r w:rsidRPr="00AC79AA">
        <w:rPr>
          <w:rFonts w:ascii="Times New Roman" w:hAnsi="Times New Roman"/>
          <w:sz w:val="24"/>
          <w:szCs w:val="24"/>
        </w:rPr>
        <w:t xml:space="preserve"> учащихся, уровень  обученности  </w:t>
      </w:r>
      <w:r>
        <w:rPr>
          <w:rFonts w:ascii="Times New Roman" w:hAnsi="Times New Roman"/>
          <w:sz w:val="24"/>
          <w:szCs w:val="24"/>
        </w:rPr>
        <w:t>92,4</w:t>
      </w:r>
      <w:r w:rsidRPr="00AC79AA">
        <w:rPr>
          <w:rFonts w:ascii="Times New Roman" w:hAnsi="Times New Roman"/>
          <w:sz w:val="24"/>
          <w:szCs w:val="24"/>
        </w:rPr>
        <w:t xml:space="preserve">%, качество обучения </w:t>
      </w:r>
      <w:r>
        <w:rPr>
          <w:rFonts w:ascii="Times New Roman" w:hAnsi="Times New Roman"/>
          <w:sz w:val="24"/>
          <w:szCs w:val="24"/>
        </w:rPr>
        <w:t>53,9</w:t>
      </w:r>
      <w:r w:rsidRPr="00AC79AA">
        <w:rPr>
          <w:rFonts w:ascii="Times New Roman" w:hAnsi="Times New Roman"/>
          <w:sz w:val="24"/>
          <w:szCs w:val="24"/>
        </w:rPr>
        <w:t xml:space="preserve"> %. </w:t>
      </w:r>
    </w:p>
    <w:p w:rsidR="00722122" w:rsidRPr="00AC79AA" w:rsidRDefault="00722122" w:rsidP="00722122">
      <w:pPr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 xml:space="preserve">Грамматическое задание:  уровень   обученности  100%,  качество- </w:t>
      </w:r>
      <w:r>
        <w:rPr>
          <w:rFonts w:ascii="Times New Roman" w:hAnsi="Times New Roman"/>
          <w:sz w:val="24"/>
          <w:szCs w:val="24"/>
        </w:rPr>
        <w:t xml:space="preserve">92,4 </w:t>
      </w:r>
      <w:r w:rsidRPr="00AC79AA">
        <w:rPr>
          <w:rFonts w:ascii="Times New Roman" w:hAnsi="Times New Roman"/>
          <w:sz w:val="24"/>
          <w:szCs w:val="24"/>
        </w:rPr>
        <w:t xml:space="preserve">%.  </w:t>
      </w:r>
    </w:p>
    <w:p w:rsidR="00722122" w:rsidRPr="00AC79AA" w:rsidRDefault="00722122" w:rsidP="0072212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 xml:space="preserve"> </w:t>
      </w:r>
      <w:r w:rsidRPr="00AC79AA">
        <w:rPr>
          <w:rFonts w:ascii="Times New Roman" w:hAnsi="Times New Roman"/>
          <w:b/>
          <w:i/>
          <w:sz w:val="24"/>
          <w:szCs w:val="24"/>
        </w:rPr>
        <w:t>На основании  вышеизложенного  рекомендуется:</w:t>
      </w:r>
    </w:p>
    <w:p w:rsidR="00722122" w:rsidRPr="00AC79AA" w:rsidRDefault="00722122" w:rsidP="00722122">
      <w:pPr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b/>
          <w:sz w:val="24"/>
          <w:szCs w:val="24"/>
        </w:rPr>
        <w:t xml:space="preserve">1. </w:t>
      </w:r>
      <w:r w:rsidRPr="00AC79AA">
        <w:rPr>
          <w:rFonts w:ascii="Times New Roman" w:hAnsi="Times New Roman"/>
          <w:sz w:val="24"/>
          <w:szCs w:val="24"/>
        </w:rPr>
        <w:t>Учителям  начальных классов  проанализировать результаты контрольных работ по русскому языку  и  спланировать работу по ликвидации  пробелов в знаниях учащихся.</w:t>
      </w:r>
    </w:p>
    <w:p w:rsidR="00722122" w:rsidRPr="00AC79AA" w:rsidRDefault="00722122" w:rsidP="00722122">
      <w:pPr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b/>
          <w:sz w:val="24"/>
          <w:szCs w:val="24"/>
        </w:rPr>
        <w:t>2.</w:t>
      </w:r>
      <w:r w:rsidRPr="00AC79AA">
        <w:rPr>
          <w:rFonts w:ascii="Times New Roman" w:hAnsi="Times New Roman"/>
          <w:sz w:val="24"/>
          <w:szCs w:val="24"/>
        </w:rPr>
        <w:t xml:space="preserve"> В целях совершенствования орфографической зоркости вести индивидуальную и дифференцированную работу по повторению пройденного материала с учетом пробелов в знаниях, умениях и навыках  учащихся</w:t>
      </w:r>
    </w:p>
    <w:p w:rsidR="00722122" w:rsidRPr="00AC79AA" w:rsidRDefault="00722122" w:rsidP="00722122">
      <w:pPr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>3.Результаты контрольного диктанта за 1 четверть довести до сведения родителей</w:t>
      </w:r>
    </w:p>
    <w:p w:rsidR="00722122" w:rsidRPr="00AC79AA" w:rsidRDefault="00722122" w:rsidP="00722122">
      <w:pPr>
        <w:jc w:val="both"/>
        <w:rPr>
          <w:rFonts w:ascii="Times New Roman" w:hAnsi="Times New Roman"/>
          <w:sz w:val="24"/>
          <w:szCs w:val="24"/>
        </w:rPr>
      </w:pPr>
    </w:p>
    <w:p w:rsidR="00722122" w:rsidRPr="00AC79AA" w:rsidRDefault="00722122" w:rsidP="00722122">
      <w:pPr>
        <w:jc w:val="both"/>
        <w:rPr>
          <w:rFonts w:ascii="Times New Roman" w:hAnsi="Times New Roman"/>
          <w:b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C79AA">
        <w:rPr>
          <w:rFonts w:ascii="Times New Roman" w:hAnsi="Times New Roman"/>
          <w:b/>
          <w:sz w:val="24"/>
          <w:szCs w:val="24"/>
        </w:rPr>
        <w:t>ЛИТЕРАТУРНОЕ ЧТЕНИЕ</w:t>
      </w:r>
    </w:p>
    <w:p w:rsidR="00722122" w:rsidRPr="00AC79AA" w:rsidRDefault="00722122" w:rsidP="00722122">
      <w:pPr>
        <w:jc w:val="both"/>
        <w:rPr>
          <w:rFonts w:ascii="Times New Roman" w:hAnsi="Times New Roman"/>
          <w:sz w:val="24"/>
          <w:szCs w:val="24"/>
        </w:rPr>
      </w:pPr>
    </w:p>
    <w:p w:rsidR="00722122" w:rsidRPr="00AC79AA" w:rsidRDefault="00722122" w:rsidP="00722122">
      <w:pPr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b/>
          <w:sz w:val="24"/>
          <w:szCs w:val="24"/>
        </w:rPr>
        <w:t>Цель проверки</w:t>
      </w:r>
      <w:r w:rsidRPr="00AC79AA">
        <w:rPr>
          <w:rFonts w:ascii="Times New Roman" w:hAnsi="Times New Roman"/>
          <w:sz w:val="24"/>
          <w:szCs w:val="24"/>
        </w:rPr>
        <w:t>: проверить наличие базовых знаний по чтению у учащихся 2-4 классов; уровень  сформированности  навыков беглого, выразительного,  безошибочного чтения.</w:t>
      </w:r>
    </w:p>
    <w:p w:rsidR="00722122" w:rsidRPr="00AC79AA" w:rsidRDefault="00722122" w:rsidP="00722122">
      <w:pPr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>Проверка техники чтения проводилась по следующим текстам:</w:t>
      </w:r>
    </w:p>
    <w:p w:rsidR="00722122" w:rsidRDefault="00722122" w:rsidP="00722122">
      <w:pPr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>2класс---   В.А. Сухомлинский «Старый пёс»</w:t>
      </w:r>
    </w:p>
    <w:p w:rsidR="00722122" w:rsidRPr="00AC79AA" w:rsidRDefault="00722122" w:rsidP="00722122">
      <w:pPr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lastRenderedPageBreak/>
        <w:t>3класс – В. Бианки « Купание медвежат»</w:t>
      </w:r>
    </w:p>
    <w:p w:rsidR="00722122" w:rsidRPr="00AC79AA" w:rsidRDefault="00722122" w:rsidP="00722122">
      <w:pPr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 xml:space="preserve">4класс---  </w:t>
      </w:r>
      <w:r>
        <w:rPr>
          <w:rFonts w:ascii="Times New Roman" w:hAnsi="Times New Roman"/>
          <w:sz w:val="24"/>
          <w:szCs w:val="24"/>
        </w:rPr>
        <w:t>Н.Сладков «Крапивное счастье»</w:t>
      </w:r>
    </w:p>
    <w:p w:rsidR="00722122" w:rsidRPr="00AC79AA" w:rsidRDefault="00722122" w:rsidP="00722122">
      <w:pPr>
        <w:jc w:val="both"/>
        <w:rPr>
          <w:rFonts w:ascii="Times New Roman" w:hAnsi="Times New Roman"/>
          <w:b/>
          <w:sz w:val="24"/>
          <w:szCs w:val="24"/>
        </w:rPr>
      </w:pPr>
      <w:r w:rsidRPr="00AC79AA">
        <w:rPr>
          <w:rFonts w:ascii="Times New Roman" w:hAnsi="Times New Roman"/>
          <w:b/>
          <w:sz w:val="24"/>
          <w:szCs w:val="24"/>
        </w:rPr>
        <w:t>Результаты проверки техники чтения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1133"/>
        <w:gridCol w:w="1134"/>
        <w:gridCol w:w="1701"/>
        <w:gridCol w:w="1701"/>
        <w:gridCol w:w="1275"/>
        <w:gridCol w:w="1525"/>
      </w:tblGrid>
      <w:tr w:rsidR="00722122" w:rsidRPr="00AC79AA" w:rsidTr="002A1551">
        <w:trPr>
          <w:trHeight w:val="68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По списку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Читали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Выше нормы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В норме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Ниже нормы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Читают осознанно</w:t>
            </w:r>
          </w:p>
        </w:tc>
      </w:tr>
      <w:tr w:rsidR="00722122" w:rsidRPr="00AC79AA" w:rsidTr="002A155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66,6 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уч-   </w:t>
            </w: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уч-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2122" w:rsidRPr="00AC79AA" w:rsidTr="002A155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уч-  </w:t>
            </w:r>
            <w:r>
              <w:rPr>
                <w:rFonts w:ascii="Times New Roman" w:hAnsi="Times New Roman"/>
                <w:sz w:val="24"/>
                <w:szCs w:val="24"/>
              </w:rPr>
              <w:t>66,8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уч-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16,7 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%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1уч 16,7%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уч- 100%</w:t>
            </w:r>
          </w:p>
        </w:tc>
      </w:tr>
      <w:tr w:rsidR="00722122" w:rsidRPr="00AC79AA" w:rsidTr="002A155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9AA">
              <w:rPr>
                <w:rFonts w:ascii="Times New Roman" w:hAnsi="Times New Roman"/>
                <w:sz w:val="24"/>
                <w:szCs w:val="24"/>
              </w:rPr>
              <w:t xml:space="preserve"> 2 уч-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1уч- 25%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уч-</w:t>
            </w:r>
            <w:r>
              <w:rPr>
                <w:rFonts w:ascii="Times New Roman" w:hAnsi="Times New Roman"/>
                <w:sz w:val="24"/>
                <w:szCs w:val="24"/>
              </w:rPr>
              <w:t>25 %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AC79AA">
              <w:rPr>
                <w:rFonts w:ascii="Times New Roman" w:hAnsi="Times New Roman"/>
                <w:sz w:val="24"/>
                <w:szCs w:val="24"/>
              </w:rPr>
              <w:t>уч 100%</w:t>
            </w:r>
          </w:p>
        </w:tc>
      </w:tr>
      <w:tr w:rsidR="00722122" w:rsidRPr="00AC79AA" w:rsidTr="002A155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уч-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61,6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 xml:space="preserve"> уч-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23,1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уч-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15,4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22" w:rsidRPr="00AC79AA" w:rsidRDefault="00722122" w:rsidP="002A1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уч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AC79A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722122" w:rsidRPr="00AC79AA" w:rsidRDefault="00722122" w:rsidP="00722122">
      <w:pPr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 xml:space="preserve">  </w:t>
      </w:r>
    </w:p>
    <w:p w:rsidR="00722122" w:rsidRPr="00AC79AA" w:rsidRDefault="00722122" w:rsidP="00722122">
      <w:pPr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>Анализ результатов техники чтения показал, что  8</w:t>
      </w:r>
      <w:r>
        <w:rPr>
          <w:rFonts w:ascii="Times New Roman" w:hAnsi="Times New Roman"/>
          <w:sz w:val="24"/>
          <w:szCs w:val="24"/>
        </w:rPr>
        <w:t>4,7</w:t>
      </w:r>
      <w:r w:rsidRPr="00AC79AA">
        <w:rPr>
          <w:rFonts w:ascii="Times New Roman" w:hAnsi="Times New Roman"/>
          <w:sz w:val="24"/>
          <w:szCs w:val="24"/>
        </w:rPr>
        <w:t>% учащихся справились с нормой чтения, осознанное чтени</w:t>
      </w:r>
      <w:r>
        <w:rPr>
          <w:rFonts w:ascii="Times New Roman" w:hAnsi="Times New Roman"/>
          <w:sz w:val="24"/>
          <w:szCs w:val="24"/>
        </w:rPr>
        <w:t>е у 13</w:t>
      </w:r>
      <w:r w:rsidRPr="00AC79AA">
        <w:rPr>
          <w:rFonts w:ascii="Times New Roman" w:hAnsi="Times New Roman"/>
          <w:sz w:val="24"/>
          <w:szCs w:val="24"/>
        </w:rPr>
        <w:t xml:space="preserve"> учащихся (</w:t>
      </w:r>
      <w:r>
        <w:rPr>
          <w:rFonts w:ascii="Times New Roman" w:hAnsi="Times New Roman"/>
          <w:sz w:val="24"/>
          <w:szCs w:val="24"/>
        </w:rPr>
        <w:t>100</w:t>
      </w:r>
      <w:r w:rsidRPr="00AC79AA">
        <w:rPr>
          <w:rFonts w:ascii="Times New Roman" w:hAnsi="Times New Roman"/>
          <w:sz w:val="24"/>
          <w:szCs w:val="24"/>
        </w:rPr>
        <w:t xml:space="preserve">%).  Михайленко Р не справилась с нормой чтения </w:t>
      </w:r>
      <w:r>
        <w:rPr>
          <w:rFonts w:ascii="Times New Roman" w:hAnsi="Times New Roman"/>
          <w:sz w:val="24"/>
          <w:szCs w:val="24"/>
        </w:rPr>
        <w:t xml:space="preserve">(3 класс) и Дьячкова П.(4 класс). </w:t>
      </w:r>
      <w:r w:rsidRPr="00AC79AA">
        <w:rPr>
          <w:rFonts w:ascii="Times New Roman" w:hAnsi="Times New Roman"/>
          <w:sz w:val="24"/>
          <w:szCs w:val="24"/>
        </w:rPr>
        <w:t xml:space="preserve">Учителям необходимо работать над выразительностью чтения. </w:t>
      </w:r>
    </w:p>
    <w:p w:rsidR="00722122" w:rsidRPr="00AC79AA" w:rsidRDefault="00722122" w:rsidP="00722122">
      <w:pPr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 xml:space="preserve">   </w:t>
      </w:r>
      <w:r w:rsidRPr="00AC79AA">
        <w:rPr>
          <w:rFonts w:ascii="Times New Roman" w:hAnsi="Times New Roman"/>
          <w:b/>
          <w:sz w:val="24"/>
          <w:szCs w:val="24"/>
        </w:rPr>
        <w:t>Результаты техники чтения по классам выглядят так:</w:t>
      </w:r>
    </w:p>
    <w:p w:rsidR="00722122" w:rsidRDefault="00722122" w:rsidP="00722122">
      <w:pPr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b/>
          <w:sz w:val="24"/>
          <w:szCs w:val="24"/>
        </w:rPr>
        <w:t>Во 2 классе</w:t>
      </w:r>
      <w:r w:rsidRPr="00AC79AA">
        <w:rPr>
          <w:rFonts w:ascii="Times New Roman" w:hAnsi="Times New Roman"/>
          <w:sz w:val="24"/>
          <w:szCs w:val="24"/>
        </w:rPr>
        <w:t xml:space="preserve"> (учитель</w:t>
      </w:r>
      <w:r>
        <w:rPr>
          <w:rFonts w:ascii="Times New Roman" w:hAnsi="Times New Roman"/>
          <w:sz w:val="24"/>
          <w:szCs w:val="24"/>
        </w:rPr>
        <w:t xml:space="preserve">  Садыкова З.З.</w:t>
      </w:r>
      <w:r w:rsidRPr="00AC79AA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9AA">
        <w:rPr>
          <w:rFonts w:ascii="Times New Roman" w:hAnsi="Times New Roman"/>
          <w:sz w:val="24"/>
          <w:szCs w:val="24"/>
        </w:rPr>
        <w:t xml:space="preserve">учащиеся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9AA">
        <w:rPr>
          <w:rFonts w:ascii="Times New Roman" w:hAnsi="Times New Roman"/>
          <w:sz w:val="24"/>
          <w:szCs w:val="24"/>
        </w:rPr>
        <w:t>читают по слогам + це</w:t>
      </w:r>
      <w:r>
        <w:rPr>
          <w:rFonts w:ascii="Times New Roman" w:hAnsi="Times New Roman"/>
          <w:sz w:val="24"/>
          <w:szCs w:val="24"/>
        </w:rPr>
        <w:t>лое слово (1 уч.), 1 уч по слогам (СергейкоД), целым словом 1 уч (Ахунов Д). Все учащиеся справились с нормой чтения.</w:t>
      </w:r>
      <w:r w:rsidRPr="00AC79AA">
        <w:rPr>
          <w:rFonts w:ascii="Times New Roman" w:hAnsi="Times New Roman"/>
          <w:sz w:val="24"/>
          <w:szCs w:val="24"/>
        </w:rPr>
        <w:t xml:space="preserve"> При  чтении учащимися  были допущены ошибки на искажение слов  </w:t>
      </w:r>
      <w:r>
        <w:rPr>
          <w:rFonts w:ascii="Times New Roman" w:hAnsi="Times New Roman"/>
          <w:sz w:val="24"/>
          <w:szCs w:val="24"/>
        </w:rPr>
        <w:t>и замену букв, повторы слов и слогов. Чтение у всех осознанное, выразительное.</w:t>
      </w:r>
    </w:p>
    <w:p w:rsidR="00722122" w:rsidRPr="00AC79AA" w:rsidRDefault="00722122" w:rsidP="00722122">
      <w:pPr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b/>
          <w:sz w:val="24"/>
          <w:szCs w:val="24"/>
        </w:rPr>
        <w:t>В 3 классе (</w:t>
      </w:r>
      <w:r w:rsidRPr="00AC79AA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 Юхневич Е.Н.</w:t>
      </w:r>
      <w:r w:rsidRPr="00AC79AA">
        <w:rPr>
          <w:rFonts w:ascii="Times New Roman" w:hAnsi="Times New Roman"/>
          <w:sz w:val="24"/>
          <w:szCs w:val="24"/>
        </w:rPr>
        <w:t xml:space="preserve">.)  читают целым словом </w:t>
      </w:r>
      <w:r>
        <w:rPr>
          <w:rFonts w:ascii="Times New Roman" w:hAnsi="Times New Roman"/>
          <w:sz w:val="24"/>
          <w:szCs w:val="24"/>
        </w:rPr>
        <w:t>4</w:t>
      </w:r>
      <w:r w:rsidRPr="00AC79AA">
        <w:rPr>
          <w:rFonts w:ascii="Times New Roman" w:hAnsi="Times New Roman"/>
          <w:sz w:val="24"/>
          <w:szCs w:val="24"/>
        </w:rPr>
        <w:t xml:space="preserve"> учащихся, </w:t>
      </w:r>
      <w:r>
        <w:rPr>
          <w:rFonts w:ascii="Times New Roman" w:hAnsi="Times New Roman"/>
          <w:sz w:val="24"/>
          <w:szCs w:val="24"/>
        </w:rPr>
        <w:t xml:space="preserve">2 учащихся читают по слогам + целое слово ( Михайленко Р, Лейфферт А)  Не справилась с нормой чтения  Михайленко Р (35 сл в мин)  </w:t>
      </w:r>
      <w:r w:rsidRPr="00AC79AA">
        <w:rPr>
          <w:rFonts w:ascii="Times New Roman" w:hAnsi="Times New Roman"/>
          <w:sz w:val="24"/>
          <w:szCs w:val="24"/>
        </w:rPr>
        <w:t>При чтении допускали ошибки на  пропуск, замену, искажение  букв и слогов, повторы слов и слогов,</w:t>
      </w:r>
      <w:r>
        <w:rPr>
          <w:rFonts w:ascii="Times New Roman" w:hAnsi="Times New Roman"/>
          <w:sz w:val="24"/>
          <w:szCs w:val="24"/>
        </w:rPr>
        <w:t xml:space="preserve"> постановка ударения в словах, ошибки в окончаниях слов.</w:t>
      </w:r>
      <w:r w:rsidRPr="00AC7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Очень много ошибок допущено при чтении Михайленко Р.  </w:t>
      </w:r>
      <w:r w:rsidRPr="00AC79AA">
        <w:rPr>
          <w:rFonts w:ascii="Times New Roman" w:hAnsi="Times New Roman"/>
          <w:sz w:val="24"/>
          <w:szCs w:val="24"/>
        </w:rPr>
        <w:t xml:space="preserve">Чтение у всех </w:t>
      </w:r>
      <w:r>
        <w:rPr>
          <w:rFonts w:ascii="Times New Roman" w:hAnsi="Times New Roman"/>
          <w:sz w:val="24"/>
          <w:szCs w:val="24"/>
        </w:rPr>
        <w:t>сознательное,</w:t>
      </w:r>
      <w:r w:rsidRPr="00AC79AA">
        <w:rPr>
          <w:rFonts w:ascii="Times New Roman" w:hAnsi="Times New Roman"/>
          <w:sz w:val="24"/>
          <w:szCs w:val="24"/>
        </w:rPr>
        <w:t xml:space="preserve"> выразительное  чтение у </w:t>
      </w:r>
      <w:r>
        <w:rPr>
          <w:rFonts w:ascii="Times New Roman" w:hAnsi="Times New Roman"/>
          <w:sz w:val="24"/>
          <w:szCs w:val="24"/>
        </w:rPr>
        <w:t>Капроска Даши, Капроска Дианы, Пеньковой Д</w:t>
      </w:r>
    </w:p>
    <w:p w:rsidR="00722122" w:rsidRDefault="00722122" w:rsidP="00722122">
      <w:pPr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b/>
          <w:sz w:val="24"/>
          <w:szCs w:val="24"/>
        </w:rPr>
        <w:t>В 4 классе</w:t>
      </w:r>
      <w:r w:rsidRPr="00AC79AA">
        <w:rPr>
          <w:rFonts w:ascii="Times New Roman" w:hAnsi="Times New Roman"/>
          <w:sz w:val="24"/>
          <w:szCs w:val="24"/>
        </w:rPr>
        <w:t xml:space="preserve"> (учитель</w:t>
      </w:r>
      <w:r>
        <w:rPr>
          <w:rFonts w:ascii="Times New Roman" w:hAnsi="Times New Roman"/>
          <w:sz w:val="24"/>
          <w:szCs w:val="24"/>
        </w:rPr>
        <w:t xml:space="preserve"> Дробот Г.Г.</w:t>
      </w:r>
      <w:r w:rsidRPr="00AC79AA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все учащиеся читают целым словом. Не  выполнила норму  чтения  Дьячкова П (68 сл)  </w:t>
      </w:r>
      <w:r w:rsidRPr="00AC79AA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9AA">
        <w:rPr>
          <w:rFonts w:ascii="Times New Roman" w:hAnsi="Times New Roman"/>
          <w:sz w:val="24"/>
          <w:szCs w:val="24"/>
        </w:rPr>
        <w:t xml:space="preserve"> чтении были допущены ошибки на постановку ударения, пропуск, замена  букв, искажение слов. Чтение у всех осознанное, выразительно</w:t>
      </w:r>
      <w:r>
        <w:rPr>
          <w:rFonts w:ascii="Times New Roman" w:hAnsi="Times New Roman"/>
          <w:sz w:val="24"/>
          <w:szCs w:val="24"/>
        </w:rPr>
        <w:t xml:space="preserve"> прочитали Громов С, Дьячкова П.</w:t>
      </w:r>
    </w:p>
    <w:p w:rsidR="00722122" w:rsidRPr="00AC79AA" w:rsidRDefault="00722122" w:rsidP="00722122">
      <w:pPr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b/>
          <w:sz w:val="24"/>
          <w:szCs w:val="24"/>
        </w:rPr>
        <w:t>На основании вышеизложенного  рекомендуется</w:t>
      </w:r>
      <w:r w:rsidRPr="00AC79AA">
        <w:rPr>
          <w:rFonts w:ascii="Times New Roman" w:hAnsi="Times New Roman"/>
          <w:sz w:val="24"/>
          <w:szCs w:val="24"/>
        </w:rPr>
        <w:t xml:space="preserve"> :</w:t>
      </w:r>
    </w:p>
    <w:p w:rsidR="00722122" w:rsidRPr="00AC79AA" w:rsidRDefault="00722122" w:rsidP="00722122">
      <w:pPr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 xml:space="preserve">        1   Учителям начальных классов, Юхневич Е.Н, Дробот Г.Г.</w:t>
      </w:r>
      <w:r>
        <w:rPr>
          <w:rFonts w:ascii="Times New Roman" w:hAnsi="Times New Roman"/>
          <w:sz w:val="24"/>
          <w:szCs w:val="24"/>
        </w:rPr>
        <w:t>, Садыковой З.З.</w:t>
      </w:r>
    </w:p>
    <w:p w:rsidR="00722122" w:rsidRPr="00AC79AA" w:rsidRDefault="00722122" w:rsidP="00722122">
      <w:pPr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 xml:space="preserve">             а)   продолжать  проводить упражнения, способствующие развитию  навыков беглого, осознанного, выразительного чтения   </w:t>
      </w:r>
    </w:p>
    <w:p w:rsidR="00722122" w:rsidRPr="00AC79AA" w:rsidRDefault="00722122" w:rsidP="00722122">
      <w:pPr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lastRenderedPageBreak/>
        <w:t xml:space="preserve">             б)  уделять достаточное внимание внеклассному чтению учащихся,   привлекать  к этой   работе  библиотекаря   школы  Циленко М.В.                        </w:t>
      </w:r>
    </w:p>
    <w:p w:rsidR="00722122" w:rsidRPr="00AC79AA" w:rsidRDefault="00722122" w:rsidP="00722122">
      <w:pPr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 xml:space="preserve">        2.Довести до сведения родителей  результаты техники чтения учащихся за 1 четверть</w:t>
      </w:r>
    </w:p>
    <w:p w:rsidR="00722122" w:rsidRPr="00AC79AA" w:rsidRDefault="00722122" w:rsidP="00722122">
      <w:pPr>
        <w:jc w:val="both"/>
        <w:rPr>
          <w:rFonts w:ascii="Times New Roman" w:hAnsi="Times New Roman"/>
          <w:sz w:val="24"/>
          <w:szCs w:val="24"/>
        </w:rPr>
      </w:pPr>
      <w:r w:rsidRPr="00AC79AA">
        <w:rPr>
          <w:rFonts w:ascii="Times New Roman" w:hAnsi="Times New Roman"/>
          <w:sz w:val="24"/>
          <w:szCs w:val="24"/>
        </w:rPr>
        <w:t xml:space="preserve">     </w:t>
      </w:r>
    </w:p>
    <w:p w:rsidR="00722122" w:rsidRPr="00AC79AA" w:rsidRDefault="00722122" w:rsidP="00722122">
      <w:pPr>
        <w:rPr>
          <w:sz w:val="24"/>
          <w:szCs w:val="24"/>
        </w:rPr>
      </w:pPr>
      <w:r w:rsidRPr="00AC79AA">
        <w:rPr>
          <w:sz w:val="24"/>
          <w:szCs w:val="24"/>
        </w:rPr>
        <w:t xml:space="preserve">Справку   составила </w:t>
      </w:r>
    </w:p>
    <w:p w:rsidR="00722122" w:rsidRPr="00AC79AA" w:rsidRDefault="00722122" w:rsidP="00722122">
      <w:pPr>
        <w:rPr>
          <w:sz w:val="24"/>
          <w:szCs w:val="24"/>
        </w:rPr>
      </w:pPr>
      <w:r w:rsidRPr="00AC79AA">
        <w:rPr>
          <w:sz w:val="24"/>
          <w:szCs w:val="24"/>
        </w:rPr>
        <w:t>руководитель МО                                                                        Г.Г.Дробот</w:t>
      </w:r>
    </w:p>
    <w:p w:rsidR="00722122" w:rsidRPr="00AC79AA" w:rsidRDefault="00722122" w:rsidP="00722122">
      <w:pPr>
        <w:rPr>
          <w:sz w:val="24"/>
          <w:szCs w:val="24"/>
        </w:rPr>
      </w:pPr>
      <w:r w:rsidRPr="00AC79AA">
        <w:rPr>
          <w:sz w:val="24"/>
          <w:szCs w:val="24"/>
        </w:rPr>
        <w:t xml:space="preserve">Со  справкой ознакомлены                                                      Е.Н.Юхневич  </w:t>
      </w:r>
    </w:p>
    <w:p w:rsidR="00722122" w:rsidRPr="00AC79AA" w:rsidRDefault="00722122" w:rsidP="00722122">
      <w:pPr>
        <w:rPr>
          <w:sz w:val="24"/>
          <w:szCs w:val="24"/>
        </w:rPr>
      </w:pPr>
      <w:r w:rsidRPr="00AC79AA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З.З.Садыкова</w:t>
      </w:r>
    </w:p>
    <w:p w:rsidR="00722122" w:rsidRPr="00AC79AA" w:rsidRDefault="00722122" w:rsidP="00722122">
      <w:pPr>
        <w:rPr>
          <w:sz w:val="24"/>
          <w:szCs w:val="24"/>
        </w:rPr>
      </w:pPr>
      <w:r w:rsidRPr="00AC79AA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722122" w:rsidRPr="00AC79AA" w:rsidRDefault="00722122" w:rsidP="00722122">
      <w:pPr>
        <w:rPr>
          <w:sz w:val="24"/>
          <w:szCs w:val="24"/>
        </w:rPr>
      </w:pPr>
    </w:p>
    <w:p w:rsidR="00722122" w:rsidRPr="00AC79AA" w:rsidRDefault="00722122" w:rsidP="00722122">
      <w:pPr>
        <w:jc w:val="both"/>
        <w:rPr>
          <w:rFonts w:ascii="Times New Roman" w:hAnsi="Times New Roman"/>
          <w:sz w:val="24"/>
          <w:szCs w:val="24"/>
        </w:rPr>
      </w:pPr>
    </w:p>
    <w:p w:rsidR="00722122" w:rsidRPr="00C44B6F" w:rsidRDefault="00722122" w:rsidP="00722122">
      <w:pPr>
        <w:jc w:val="both"/>
        <w:rPr>
          <w:rFonts w:ascii="Times New Roman" w:hAnsi="Times New Roman"/>
          <w:sz w:val="24"/>
          <w:szCs w:val="24"/>
        </w:rPr>
      </w:pPr>
    </w:p>
    <w:p w:rsidR="00722122" w:rsidRDefault="00722122" w:rsidP="00722122">
      <w:pPr>
        <w:jc w:val="both"/>
        <w:rPr>
          <w:rFonts w:ascii="Times New Roman" w:hAnsi="Times New Roman"/>
          <w:sz w:val="28"/>
          <w:szCs w:val="28"/>
        </w:rPr>
      </w:pPr>
    </w:p>
    <w:p w:rsidR="00722122" w:rsidRDefault="00722122" w:rsidP="00722122">
      <w:pPr>
        <w:jc w:val="both"/>
        <w:rPr>
          <w:rFonts w:ascii="Times New Roman" w:hAnsi="Times New Roman"/>
          <w:sz w:val="24"/>
          <w:szCs w:val="24"/>
        </w:rPr>
      </w:pPr>
    </w:p>
    <w:p w:rsidR="00722122" w:rsidRDefault="00722122" w:rsidP="00722122">
      <w:pPr>
        <w:jc w:val="both"/>
        <w:rPr>
          <w:rFonts w:ascii="Times New Roman" w:hAnsi="Times New Roman"/>
          <w:sz w:val="24"/>
          <w:szCs w:val="24"/>
        </w:rPr>
      </w:pPr>
    </w:p>
    <w:p w:rsidR="00722122" w:rsidRDefault="00722122" w:rsidP="00722122">
      <w:pPr>
        <w:jc w:val="both"/>
        <w:rPr>
          <w:rFonts w:ascii="Times New Roman" w:hAnsi="Times New Roman"/>
          <w:sz w:val="24"/>
          <w:szCs w:val="24"/>
        </w:rPr>
      </w:pPr>
    </w:p>
    <w:p w:rsidR="00722122" w:rsidRDefault="00722122" w:rsidP="00722122">
      <w:pPr>
        <w:jc w:val="both"/>
        <w:rPr>
          <w:rFonts w:ascii="Times New Roman" w:hAnsi="Times New Roman"/>
          <w:sz w:val="24"/>
          <w:szCs w:val="24"/>
        </w:rPr>
      </w:pPr>
    </w:p>
    <w:p w:rsidR="00722122" w:rsidRDefault="00722122" w:rsidP="00722122">
      <w:pPr>
        <w:jc w:val="both"/>
        <w:rPr>
          <w:rFonts w:ascii="Times New Roman" w:hAnsi="Times New Roman"/>
          <w:sz w:val="28"/>
          <w:szCs w:val="28"/>
        </w:rPr>
      </w:pPr>
    </w:p>
    <w:p w:rsidR="00722122" w:rsidRDefault="00722122" w:rsidP="00722122">
      <w:pPr>
        <w:jc w:val="both"/>
        <w:rPr>
          <w:rFonts w:ascii="Times New Roman" w:hAnsi="Times New Roman"/>
          <w:sz w:val="28"/>
          <w:szCs w:val="28"/>
        </w:rPr>
      </w:pPr>
    </w:p>
    <w:p w:rsidR="00722122" w:rsidRDefault="00722122" w:rsidP="00722122">
      <w:pPr>
        <w:tabs>
          <w:tab w:val="left" w:pos="66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5E33" w:rsidRDefault="00722122"/>
    <w:sectPr w:rsidR="00A05E33" w:rsidSect="0090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722122"/>
    <w:rsid w:val="00082975"/>
    <w:rsid w:val="00722122"/>
    <w:rsid w:val="009060D8"/>
    <w:rsid w:val="009D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212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1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1674</Words>
  <Characters>9548</Characters>
  <Application>Microsoft Office Word</Application>
  <DocSecurity>0</DocSecurity>
  <Lines>79</Lines>
  <Paragraphs>22</Paragraphs>
  <ScaleCrop>false</ScaleCrop>
  <Company>Microsoft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</dc:creator>
  <cp:keywords/>
  <dc:description/>
  <cp:lastModifiedBy>Гадля</cp:lastModifiedBy>
  <cp:revision>2</cp:revision>
  <dcterms:created xsi:type="dcterms:W3CDTF">2019-12-12T02:58:00Z</dcterms:created>
  <dcterms:modified xsi:type="dcterms:W3CDTF">2019-12-12T02:58:00Z</dcterms:modified>
</cp:coreProperties>
</file>